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192" w:rsidRPr="00673192" w:rsidRDefault="00673192" w:rsidP="0067319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73192" w:rsidRPr="00673192" w:rsidRDefault="00673192" w:rsidP="0067319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673192">
        <w:rPr>
          <w:rFonts w:ascii="Arial" w:eastAsia="Times New Roman" w:hAnsi="Arial" w:cs="Arial"/>
          <w:b/>
          <w:bCs/>
          <w:sz w:val="24"/>
          <w:szCs w:val="24"/>
        </w:rPr>
        <w:t>ВОЛГОГРАДСКАЯ ОБЛАСТЬ</w:t>
      </w:r>
    </w:p>
    <w:p w:rsidR="00673192" w:rsidRPr="00673192" w:rsidRDefault="00673192" w:rsidP="0067319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673192">
        <w:rPr>
          <w:rFonts w:ascii="Arial" w:eastAsia="Times New Roman" w:hAnsi="Arial" w:cs="Arial"/>
          <w:b/>
          <w:bCs/>
          <w:sz w:val="24"/>
          <w:szCs w:val="24"/>
        </w:rPr>
        <w:t>ЖИРНОВСКИЙ МУНИЦИПАЛЬНЫЙ РАЙОН</w:t>
      </w:r>
    </w:p>
    <w:p w:rsidR="00673192" w:rsidRPr="00673192" w:rsidRDefault="00673192" w:rsidP="0067319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673192">
        <w:rPr>
          <w:rFonts w:ascii="Arial" w:eastAsia="Times New Roman" w:hAnsi="Arial" w:cs="Arial"/>
          <w:b/>
          <w:bCs/>
          <w:sz w:val="24"/>
          <w:szCs w:val="24"/>
        </w:rPr>
        <w:t>АДМИНИСТРАЦИЯ</w:t>
      </w:r>
    </w:p>
    <w:p w:rsidR="00673192" w:rsidRPr="00673192" w:rsidRDefault="00673192" w:rsidP="0067319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673192">
        <w:rPr>
          <w:rFonts w:ascii="Arial" w:eastAsia="Times New Roman" w:hAnsi="Arial" w:cs="Arial"/>
          <w:b/>
          <w:bCs/>
          <w:sz w:val="24"/>
          <w:szCs w:val="24"/>
        </w:rPr>
        <w:t>АЛЕШНИКОВСКОГО СЕЛЬСКОГО ПОСЕЛЕНИЯ</w:t>
      </w:r>
    </w:p>
    <w:p w:rsidR="00673192" w:rsidRPr="00673192" w:rsidRDefault="00673192" w:rsidP="0067319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673192" w:rsidRPr="00673192" w:rsidRDefault="00673192" w:rsidP="00673192">
      <w:pPr>
        <w:pBdr>
          <w:bottom w:val="single" w:sz="12" w:space="1" w:color="00000A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73192">
        <w:rPr>
          <w:rFonts w:ascii="Arial" w:eastAsia="Times New Roman" w:hAnsi="Arial" w:cs="Arial"/>
          <w:b/>
          <w:bCs/>
          <w:sz w:val="16"/>
          <w:szCs w:val="16"/>
        </w:rPr>
        <w:t xml:space="preserve">403774, </w:t>
      </w:r>
      <w:proofErr w:type="gramStart"/>
      <w:r w:rsidRPr="00673192">
        <w:rPr>
          <w:rFonts w:ascii="Arial" w:eastAsia="Times New Roman" w:hAnsi="Arial" w:cs="Arial"/>
          <w:b/>
          <w:bCs/>
          <w:sz w:val="16"/>
          <w:szCs w:val="16"/>
        </w:rPr>
        <w:t>Октябрьская</w:t>
      </w:r>
      <w:proofErr w:type="gramEnd"/>
      <w:r w:rsidRPr="00673192">
        <w:rPr>
          <w:rFonts w:ascii="Arial" w:eastAsia="Times New Roman" w:hAnsi="Arial" w:cs="Arial"/>
          <w:b/>
          <w:bCs/>
          <w:sz w:val="16"/>
          <w:szCs w:val="16"/>
        </w:rPr>
        <w:t xml:space="preserve"> ул.39А, с. Алешники, Жирновский район, Волгоградской области, тел.5-00-48,факс 65-00-47</w:t>
      </w:r>
    </w:p>
    <w:p w:rsidR="00673192" w:rsidRDefault="00673192" w:rsidP="00673192">
      <w:pPr>
        <w:spacing w:before="100" w:beforeAutospacing="1"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proofErr w:type="gramStart"/>
      <w:r w:rsidRPr="00673192">
        <w:rPr>
          <w:rFonts w:ascii="Arial" w:eastAsia="Times New Roman" w:hAnsi="Arial" w:cs="Arial"/>
          <w:b/>
          <w:bCs/>
          <w:sz w:val="28"/>
          <w:szCs w:val="28"/>
        </w:rPr>
        <w:t>П</w:t>
      </w:r>
      <w:proofErr w:type="gramEnd"/>
      <w:r w:rsidRPr="00673192">
        <w:rPr>
          <w:rFonts w:ascii="Arial" w:eastAsia="Times New Roman" w:hAnsi="Arial" w:cs="Arial"/>
          <w:b/>
          <w:bCs/>
          <w:sz w:val="28"/>
          <w:szCs w:val="28"/>
        </w:rPr>
        <w:t xml:space="preserve"> О С Т А Н О В Л Е Н И Е</w:t>
      </w:r>
    </w:p>
    <w:p w:rsidR="00673192" w:rsidRPr="00673192" w:rsidRDefault="00673192" w:rsidP="00673192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26282F"/>
          <w:kern w:val="36"/>
          <w:sz w:val="24"/>
          <w:szCs w:val="24"/>
        </w:rPr>
      </w:pPr>
      <w:r w:rsidRPr="00673192">
        <w:rPr>
          <w:rFonts w:ascii="Arial" w:eastAsia="Times New Roman" w:hAnsi="Arial" w:cs="Arial"/>
          <w:b/>
          <w:bCs/>
          <w:color w:val="26282F"/>
          <w:kern w:val="36"/>
          <w:sz w:val="24"/>
          <w:szCs w:val="24"/>
        </w:rPr>
        <w:t xml:space="preserve">от 06 октября 2025г. </w:t>
      </w:r>
      <w:r>
        <w:rPr>
          <w:rFonts w:ascii="Arial" w:eastAsia="Times New Roman" w:hAnsi="Arial" w:cs="Arial"/>
          <w:b/>
          <w:bCs/>
          <w:color w:val="26282F"/>
          <w:kern w:val="36"/>
          <w:sz w:val="24"/>
          <w:szCs w:val="24"/>
        </w:rPr>
        <w:t xml:space="preserve">                                                                                           </w:t>
      </w:r>
      <w:r w:rsidRPr="00673192">
        <w:rPr>
          <w:rFonts w:ascii="Arial" w:eastAsia="Times New Roman" w:hAnsi="Arial" w:cs="Arial"/>
          <w:b/>
          <w:bCs/>
          <w:color w:val="26282F"/>
          <w:kern w:val="36"/>
          <w:sz w:val="24"/>
          <w:szCs w:val="24"/>
        </w:rPr>
        <w:t xml:space="preserve">№ 54 </w:t>
      </w:r>
    </w:p>
    <w:p w:rsidR="00673192" w:rsidRPr="00673192" w:rsidRDefault="00673192" w:rsidP="00673192">
      <w:pPr>
        <w:spacing w:before="100" w:beforeAutospacing="1" w:after="240" w:line="240" w:lineRule="auto"/>
        <w:ind w:right="-142"/>
        <w:jc w:val="center"/>
        <w:rPr>
          <w:rFonts w:ascii="Arial" w:eastAsia="Times New Roman" w:hAnsi="Arial" w:cs="Arial"/>
          <w:sz w:val="24"/>
          <w:szCs w:val="24"/>
        </w:rPr>
      </w:pPr>
      <w:r w:rsidRPr="00673192">
        <w:rPr>
          <w:rFonts w:ascii="Arial" w:eastAsia="Times New Roman" w:hAnsi="Arial" w:cs="Arial"/>
          <w:b/>
          <w:bCs/>
          <w:sz w:val="24"/>
          <w:szCs w:val="24"/>
        </w:rPr>
        <w:t>с. Алешники</w:t>
      </w:r>
    </w:p>
    <w:p w:rsidR="00673192" w:rsidRPr="00673192" w:rsidRDefault="00793CEF" w:rsidP="00673192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>
        <w:rPr>
          <w:rFonts w:ascii="Arial" w:eastAsia="Times New Roman" w:hAnsi="Arial" w:cs="Arial"/>
          <w:b/>
          <w:bCs/>
          <w:sz w:val="24"/>
          <w:szCs w:val="24"/>
        </w:rPr>
        <w:t>о признании утратившим силу Постановлени</w:t>
      </w:r>
      <w:r w:rsidR="00811417">
        <w:rPr>
          <w:rFonts w:ascii="Arial" w:eastAsia="Times New Roman" w:hAnsi="Arial" w:cs="Arial"/>
          <w:b/>
          <w:bCs/>
          <w:sz w:val="24"/>
          <w:szCs w:val="24"/>
        </w:rPr>
        <w:t>е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№</w:t>
      </w:r>
      <w:r w:rsidR="00AF247B">
        <w:rPr>
          <w:rFonts w:ascii="Arial" w:eastAsia="Times New Roman" w:hAnsi="Arial" w:cs="Arial"/>
          <w:b/>
          <w:bCs/>
          <w:sz w:val="24"/>
          <w:szCs w:val="24"/>
        </w:rPr>
        <w:t xml:space="preserve"> 75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от </w:t>
      </w:r>
      <w:r w:rsidR="00AF247B">
        <w:rPr>
          <w:rFonts w:ascii="Arial" w:eastAsia="Times New Roman" w:hAnsi="Arial" w:cs="Arial"/>
          <w:b/>
          <w:bCs/>
          <w:sz w:val="24"/>
          <w:szCs w:val="24"/>
        </w:rPr>
        <w:t>29</w:t>
      </w:r>
      <w:r>
        <w:rPr>
          <w:rFonts w:ascii="Arial" w:eastAsia="Times New Roman" w:hAnsi="Arial" w:cs="Arial"/>
          <w:b/>
          <w:bCs/>
          <w:sz w:val="24"/>
          <w:szCs w:val="24"/>
        </w:rPr>
        <w:t>.12.202</w:t>
      </w:r>
      <w:r w:rsidR="00AF247B">
        <w:rPr>
          <w:rFonts w:ascii="Arial" w:eastAsia="Times New Roman" w:hAnsi="Arial" w:cs="Arial"/>
          <w:b/>
          <w:bCs/>
          <w:sz w:val="24"/>
          <w:szCs w:val="24"/>
        </w:rPr>
        <w:t>3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г. «</w:t>
      </w:r>
      <w:r w:rsidR="00673192" w:rsidRPr="00673192">
        <w:rPr>
          <w:rFonts w:ascii="Arial" w:eastAsia="Times New Roman" w:hAnsi="Arial" w:cs="Arial"/>
          <w:b/>
          <w:bCs/>
          <w:sz w:val="24"/>
          <w:szCs w:val="24"/>
        </w:rPr>
        <w:t>Об утверждении порядка санкционирования расходов муниципальных бюджетных учреждений и муниципальных автономных учреждений, лицевые счета которым открыты в территориальном органе Федерального казначейства, источником финансового обеспечения которых являются субсидии, полученные в соответствии с абзацем вторым пункта 1 статьи 78.1 и статьей 78.2 Бюджетного Кодекса Российской Федерации</w:t>
      </w:r>
      <w:r>
        <w:rPr>
          <w:rFonts w:ascii="Arial" w:eastAsia="Times New Roman" w:hAnsi="Arial" w:cs="Arial"/>
          <w:b/>
          <w:bCs/>
          <w:sz w:val="24"/>
          <w:szCs w:val="24"/>
        </w:rPr>
        <w:t>»</w:t>
      </w:r>
      <w:proofErr w:type="gramEnd"/>
    </w:p>
    <w:p w:rsidR="000E7943" w:rsidRPr="00CF111A" w:rsidRDefault="000E7943" w:rsidP="00CF111A">
      <w:pPr>
        <w:pStyle w:val="a3"/>
        <w:spacing w:after="0"/>
        <w:ind w:firstLine="539"/>
        <w:jc w:val="both"/>
        <w:rPr>
          <w:rFonts w:ascii="Arial" w:hAnsi="Arial" w:cs="Arial"/>
        </w:rPr>
      </w:pPr>
      <w:proofErr w:type="gramStart"/>
      <w:r w:rsidRPr="00CF111A">
        <w:rPr>
          <w:rFonts w:ascii="Arial" w:hAnsi="Arial" w:cs="Arial"/>
        </w:rPr>
        <w:t xml:space="preserve">В соответствии с </w:t>
      </w:r>
      <w:hyperlink r:id="rId5" w:tgtFrame="_top" w:history="1">
        <w:r w:rsidRPr="00CF111A">
          <w:rPr>
            <w:rStyle w:val="a4"/>
            <w:rFonts w:ascii="Arial" w:hAnsi="Arial" w:cs="Arial"/>
          </w:rPr>
          <w:t>частями 3.7</w:t>
        </w:r>
      </w:hyperlink>
      <w:r w:rsidRPr="00CF111A">
        <w:rPr>
          <w:rFonts w:ascii="Arial" w:hAnsi="Arial" w:cs="Arial"/>
        </w:rPr>
        <w:t xml:space="preserve"> и </w:t>
      </w:r>
      <w:hyperlink r:id="rId6" w:tgtFrame="_top" w:history="1">
        <w:r w:rsidRPr="00CF111A">
          <w:rPr>
            <w:rStyle w:val="a4"/>
            <w:rFonts w:ascii="Arial" w:hAnsi="Arial" w:cs="Arial"/>
          </w:rPr>
          <w:t>3.10 статьи 2</w:t>
        </w:r>
      </w:hyperlink>
      <w:r w:rsidRPr="00CF111A">
        <w:rPr>
          <w:rFonts w:ascii="Arial" w:hAnsi="Arial" w:cs="Arial"/>
        </w:rPr>
        <w:t xml:space="preserve"> Федерального закона от 3 ноября 2006 г. N 174-ФЗ "Об автономных учреждениях", </w:t>
      </w:r>
      <w:hyperlink r:id="rId7" w:tgtFrame="_top" w:history="1">
        <w:r w:rsidRPr="00CF111A">
          <w:rPr>
            <w:rStyle w:val="a4"/>
            <w:rFonts w:ascii="Arial" w:hAnsi="Arial" w:cs="Arial"/>
          </w:rPr>
          <w:t>частью 16 статьи 30</w:t>
        </w:r>
      </w:hyperlink>
      <w:r w:rsidRPr="00CF111A">
        <w:rPr>
          <w:rFonts w:ascii="Arial" w:hAnsi="Arial" w:cs="Arial"/>
        </w:rPr>
        <w:t xml:space="preserve"> Федерального закона от 8 мая 2010 г. N 83-ФЗ "О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учреждений", Приказом Минфина России от 07.05.2025 № 53н « Об утверждении</w:t>
      </w:r>
      <w:proofErr w:type="gramEnd"/>
      <w:r w:rsidRPr="00CF111A">
        <w:rPr>
          <w:rFonts w:ascii="Arial" w:hAnsi="Arial" w:cs="Arial"/>
        </w:rPr>
        <w:t xml:space="preserve"> санкционирования расходов бюджетных и  автономных учреждений, лицевые счета которым открыты в территориальных органах Федерального казначейства, источником финансового обеспечения которых является средства, полученные в соответствии с абзацем вторым пункта 1 статьи 78</w:t>
      </w:r>
      <w:r w:rsidR="00205F95" w:rsidRPr="00CF111A">
        <w:rPr>
          <w:rFonts w:ascii="Arial" w:hAnsi="Arial" w:cs="Arial"/>
        </w:rPr>
        <w:t>1 и статьей 782 Бюджетного кодекса Российской Федерации,</w:t>
      </w:r>
      <w:r w:rsidR="00CF111A">
        <w:rPr>
          <w:rFonts w:ascii="Arial" w:hAnsi="Arial" w:cs="Arial"/>
        </w:rPr>
        <w:t xml:space="preserve"> </w:t>
      </w:r>
      <w:r w:rsidRPr="00CF111A">
        <w:rPr>
          <w:rFonts w:ascii="Arial" w:hAnsi="Arial" w:cs="Arial"/>
        </w:rPr>
        <w:t>руководствуясь уставом Алешниковского сельского поселения Жирновского муниципального района Волгоградской области,</w:t>
      </w:r>
    </w:p>
    <w:p w:rsidR="00CF111A" w:rsidRDefault="000E7943" w:rsidP="00CF111A">
      <w:pPr>
        <w:pStyle w:val="a3"/>
        <w:spacing w:after="0"/>
        <w:ind w:firstLine="539"/>
        <w:rPr>
          <w:rFonts w:ascii="Arial" w:hAnsi="Arial" w:cs="Arial"/>
          <w:b/>
          <w:bCs/>
        </w:rPr>
      </w:pPr>
      <w:r w:rsidRPr="00205F95">
        <w:rPr>
          <w:rFonts w:ascii="Arial" w:hAnsi="Arial" w:cs="Arial"/>
          <w:b/>
          <w:bCs/>
        </w:rPr>
        <w:t>ПОСТАНОВЛЯЮ:</w:t>
      </w:r>
    </w:p>
    <w:p w:rsidR="000E7943" w:rsidRDefault="000E7943" w:rsidP="00793CEF">
      <w:pPr>
        <w:pStyle w:val="a3"/>
        <w:spacing w:before="0" w:beforeAutospacing="0" w:after="0"/>
        <w:ind w:firstLine="539"/>
        <w:jc w:val="both"/>
        <w:rPr>
          <w:rFonts w:ascii="Arial" w:hAnsi="Arial" w:cs="Arial"/>
        </w:rPr>
      </w:pPr>
      <w:r w:rsidRPr="00205F95">
        <w:rPr>
          <w:rFonts w:ascii="Arial" w:hAnsi="Arial" w:cs="Arial"/>
        </w:rPr>
        <w:t>1.</w:t>
      </w:r>
      <w:r w:rsidR="00793CEF">
        <w:rPr>
          <w:rFonts w:ascii="Arial" w:hAnsi="Arial" w:cs="Arial"/>
        </w:rPr>
        <w:t>Признать утратившим силу Постановлени</w:t>
      </w:r>
      <w:r w:rsidR="00AF247B">
        <w:rPr>
          <w:rFonts w:ascii="Arial" w:hAnsi="Arial" w:cs="Arial"/>
        </w:rPr>
        <w:t>е</w:t>
      </w:r>
      <w:r w:rsidR="00793CEF">
        <w:rPr>
          <w:rFonts w:ascii="Arial" w:hAnsi="Arial" w:cs="Arial"/>
        </w:rPr>
        <w:t xml:space="preserve">  Администрации Алешниковского сельского поселения Жирновского муниципального района №</w:t>
      </w:r>
      <w:r w:rsidR="00AF247B">
        <w:rPr>
          <w:rFonts w:ascii="Arial" w:hAnsi="Arial" w:cs="Arial"/>
        </w:rPr>
        <w:t xml:space="preserve"> 75</w:t>
      </w:r>
      <w:r w:rsidR="00793CEF">
        <w:rPr>
          <w:rFonts w:ascii="Arial" w:hAnsi="Arial" w:cs="Arial"/>
        </w:rPr>
        <w:t xml:space="preserve"> от </w:t>
      </w:r>
      <w:r w:rsidR="00AF247B">
        <w:rPr>
          <w:rFonts w:ascii="Arial" w:hAnsi="Arial" w:cs="Arial"/>
        </w:rPr>
        <w:t>29</w:t>
      </w:r>
      <w:r w:rsidR="00793CEF">
        <w:rPr>
          <w:rFonts w:ascii="Arial" w:hAnsi="Arial" w:cs="Arial"/>
        </w:rPr>
        <w:t>.12.202</w:t>
      </w:r>
      <w:r w:rsidR="00AF247B">
        <w:rPr>
          <w:rFonts w:ascii="Arial" w:hAnsi="Arial" w:cs="Arial"/>
        </w:rPr>
        <w:t>3</w:t>
      </w:r>
      <w:r w:rsidR="00793CEF">
        <w:rPr>
          <w:rFonts w:ascii="Arial" w:hAnsi="Arial" w:cs="Arial"/>
        </w:rPr>
        <w:t xml:space="preserve"> г. « Об утверждении</w:t>
      </w:r>
      <w:r w:rsidRPr="00205F95">
        <w:rPr>
          <w:rFonts w:ascii="Arial" w:hAnsi="Arial" w:cs="Arial"/>
        </w:rPr>
        <w:t xml:space="preserve"> </w:t>
      </w:r>
      <w:hyperlink w:anchor="P46" w:tgtFrame="_top" w:history="1">
        <w:proofErr w:type="gramStart"/>
        <w:r w:rsidRPr="00205F95">
          <w:rPr>
            <w:rStyle w:val="a4"/>
            <w:rFonts w:ascii="Arial" w:hAnsi="Arial" w:cs="Arial"/>
          </w:rPr>
          <w:t>Поряд</w:t>
        </w:r>
      </w:hyperlink>
      <w:r w:rsidR="00793CEF">
        <w:rPr>
          <w:rFonts w:ascii="Arial" w:hAnsi="Arial" w:cs="Arial"/>
        </w:rPr>
        <w:t>ка</w:t>
      </w:r>
      <w:proofErr w:type="gramEnd"/>
      <w:r w:rsidRPr="00205F95">
        <w:rPr>
          <w:rFonts w:ascii="Arial" w:hAnsi="Arial" w:cs="Arial"/>
        </w:rPr>
        <w:t xml:space="preserve"> санкционирования расходов муниципальных бюджетных учреждений и муниципальных автономных учреждений, лицевые счета которым открыты в территориальном органе Федерального казначейства, источником финансового обеспечения которых являются субсидии, полученные в соответствии с </w:t>
      </w:r>
      <w:hyperlink r:id="rId8" w:tgtFrame="_top" w:history="1">
        <w:r w:rsidRPr="00205F95">
          <w:rPr>
            <w:rStyle w:val="a4"/>
            <w:rFonts w:ascii="Arial" w:hAnsi="Arial" w:cs="Arial"/>
          </w:rPr>
          <w:t>абзацем вторым пункта 1 статьи 78.1</w:t>
        </w:r>
      </w:hyperlink>
      <w:r w:rsidRPr="00205F95">
        <w:rPr>
          <w:rFonts w:ascii="Arial" w:hAnsi="Arial" w:cs="Arial"/>
        </w:rPr>
        <w:t xml:space="preserve"> </w:t>
      </w:r>
      <w:r w:rsidR="00811417">
        <w:rPr>
          <w:rFonts w:ascii="Arial" w:hAnsi="Arial" w:cs="Arial"/>
        </w:rPr>
        <w:t xml:space="preserve"> </w:t>
      </w:r>
      <w:hyperlink r:id="rId9" w:tgtFrame="_top" w:history="1">
        <w:r w:rsidRPr="00205F95">
          <w:rPr>
            <w:rStyle w:val="a4"/>
            <w:rFonts w:ascii="Arial" w:hAnsi="Arial" w:cs="Arial"/>
          </w:rPr>
          <w:t>статьей 78.2</w:t>
        </w:r>
      </w:hyperlink>
      <w:r w:rsidRPr="00205F95">
        <w:rPr>
          <w:rFonts w:ascii="Arial" w:hAnsi="Arial" w:cs="Arial"/>
        </w:rPr>
        <w:t xml:space="preserve"> Бюджетного кодекса Российской Федерации</w:t>
      </w:r>
      <w:r w:rsidR="00793CEF">
        <w:rPr>
          <w:rFonts w:ascii="Arial" w:hAnsi="Arial" w:cs="Arial"/>
        </w:rPr>
        <w:t>»</w:t>
      </w:r>
    </w:p>
    <w:p w:rsidR="00AF247B" w:rsidRDefault="00AF247B" w:rsidP="00793CEF">
      <w:pPr>
        <w:pStyle w:val="a3"/>
        <w:spacing w:before="0" w:beforeAutospacing="0" w:after="0"/>
        <w:ind w:firstLine="539"/>
        <w:jc w:val="both"/>
        <w:rPr>
          <w:rFonts w:ascii="Arial" w:hAnsi="Arial" w:cs="Arial"/>
        </w:rPr>
      </w:pPr>
    </w:p>
    <w:p w:rsidR="00811417" w:rsidRPr="00205F95" w:rsidRDefault="00811417" w:rsidP="00793CEF">
      <w:pPr>
        <w:pStyle w:val="a3"/>
        <w:spacing w:before="0" w:beforeAutospacing="0" w:after="0"/>
        <w:ind w:firstLine="539"/>
        <w:jc w:val="both"/>
        <w:rPr>
          <w:rFonts w:ascii="Arial" w:hAnsi="Arial" w:cs="Arial"/>
        </w:rPr>
      </w:pPr>
      <w:r>
        <w:rPr>
          <w:rFonts w:ascii="Arial" w:hAnsi="Arial" w:cs="Arial"/>
        </w:rPr>
        <w:t>2.Настоящее постановление вступает в силу с Момента его подписания и подлежит размещению на официальном сайте администрации Алешниковского сельского поселения.</w:t>
      </w:r>
    </w:p>
    <w:p w:rsidR="00205F95" w:rsidRDefault="00811417" w:rsidP="00673192">
      <w:r>
        <w:t xml:space="preserve"> </w:t>
      </w:r>
    </w:p>
    <w:p w:rsidR="00205F95" w:rsidRPr="00205F95" w:rsidRDefault="00205F95" w:rsidP="00205F95">
      <w:pPr>
        <w:pStyle w:val="a3"/>
        <w:spacing w:before="0" w:beforeAutospacing="0" w:after="0"/>
        <w:rPr>
          <w:rFonts w:ascii="Arial" w:hAnsi="Arial" w:cs="Arial"/>
        </w:rPr>
      </w:pPr>
      <w:r w:rsidRPr="00205F95">
        <w:rPr>
          <w:rFonts w:ascii="Arial" w:hAnsi="Arial" w:cs="Arial"/>
        </w:rPr>
        <w:t>Глава Алешниковского</w:t>
      </w:r>
    </w:p>
    <w:p w:rsidR="00205F95" w:rsidRPr="00205F95" w:rsidRDefault="00205F95" w:rsidP="00205F95">
      <w:pPr>
        <w:pStyle w:val="a3"/>
        <w:spacing w:before="0" w:beforeAutospacing="0" w:after="0"/>
        <w:rPr>
          <w:rFonts w:ascii="Arial" w:hAnsi="Arial" w:cs="Arial"/>
        </w:rPr>
      </w:pPr>
      <w:r w:rsidRPr="00205F95">
        <w:rPr>
          <w:rFonts w:ascii="Arial" w:hAnsi="Arial" w:cs="Arial"/>
        </w:rPr>
        <w:t xml:space="preserve">сельского поселения </w:t>
      </w:r>
      <w:r>
        <w:rPr>
          <w:rFonts w:ascii="Arial" w:hAnsi="Arial" w:cs="Arial"/>
        </w:rPr>
        <w:t xml:space="preserve">                                                                   </w:t>
      </w:r>
      <w:r w:rsidRPr="00205F95">
        <w:rPr>
          <w:rFonts w:ascii="Arial" w:hAnsi="Arial" w:cs="Arial"/>
        </w:rPr>
        <w:t>Сикидина С.Е.</w:t>
      </w:r>
    </w:p>
    <w:p w:rsidR="00205F95" w:rsidRPr="00205F95" w:rsidRDefault="00205F95" w:rsidP="00205F95">
      <w:pPr>
        <w:pStyle w:val="a3"/>
        <w:spacing w:before="0" w:beforeAutospacing="0" w:after="0"/>
        <w:rPr>
          <w:rFonts w:ascii="Arial" w:hAnsi="Arial" w:cs="Arial"/>
        </w:rPr>
      </w:pPr>
    </w:p>
    <w:p w:rsidR="00205F95" w:rsidRDefault="00205F95" w:rsidP="00673192"/>
    <w:sectPr w:rsidR="00205F95" w:rsidSect="00CF111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535BA4"/>
    <w:rsid w:val="000E7943"/>
    <w:rsid w:val="00205F95"/>
    <w:rsid w:val="00535BA4"/>
    <w:rsid w:val="00545CCF"/>
    <w:rsid w:val="00673192"/>
    <w:rsid w:val="00793CEF"/>
    <w:rsid w:val="00811417"/>
    <w:rsid w:val="00AF247B"/>
    <w:rsid w:val="00BB0EC2"/>
    <w:rsid w:val="00CF111A"/>
    <w:rsid w:val="00D15481"/>
    <w:rsid w:val="00E45D56"/>
    <w:rsid w:val="00F95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481"/>
  </w:style>
  <w:style w:type="paragraph" w:styleId="1">
    <w:name w:val="heading 1"/>
    <w:basedOn w:val="a"/>
    <w:link w:val="10"/>
    <w:uiPriority w:val="9"/>
    <w:qFormat/>
    <w:rsid w:val="00673192"/>
    <w:pPr>
      <w:spacing w:before="108" w:after="108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26282F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3192"/>
    <w:rPr>
      <w:rFonts w:ascii="Times New Roman" w:eastAsia="Times New Roman" w:hAnsi="Times New Roman" w:cs="Times New Roman"/>
      <w:b/>
      <w:bCs/>
      <w:color w:val="26282F"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67319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E7943"/>
    <w:rPr>
      <w:color w:val="0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F2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24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83DC2D534D58094D94BA52490A4F41F0EC0C42850AEB6027F4506A24B938A1F6603054CC9F28D6D257E0F9C1F923E89B0B9CCD8FBFd6A4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B83DC2D534D58094D94BA52490A4F41F0E302468300EB6027F4506A24B938A1F6603056CD9A2DDB850DF0FD88AC26F6921483CE91BF6530dAAE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B83DC2D534D58094D94BA52490A4F41F0EC0C46850FEB6027F4506A24B938A1F6603052C4907A8CC253A9ACC4E72AF7840882CDd8AEL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BB83DC2D534D58094D94BA52490A4F41F0EC0C46850FEB6027F4506A24B938A1F6603056CD9B2CDB8F0DF0FD88AC26F6921483CE91BF6530dAAE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B83DC2D534D58094D94BA52490A4F41F0EC0C42850AEB6027F4506A24B938A1F6603056CD982ADE850DF0FD88AC26F6921483CE91BF6530dAA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F33F0-1541-4C2E-8E94-71CF9BD48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Adm_Al</dc:creator>
  <cp:lastModifiedBy>Adm_Al</cp:lastModifiedBy>
  <cp:revision>1</cp:revision>
  <cp:lastPrinted>2025-10-08T08:28:00Z</cp:lastPrinted>
  <dcterms:created xsi:type="dcterms:W3CDTF">2025-10-08T05:21:00Z</dcterms:created>
  <dcterms:modified xsi:type="dcterms:W3CDTF">2025-10-08T08:31:00Z</dcterms:modified>
</cp:coreProperties>
</file>